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193" w14:textId="297D878E" w:rsidR="00854FFC" w:rsidRDefault="00854FFC">
      <w:r w:rsidRPr="00854FFC">
        <w:rPr>
          <w:rFonts w:ascii="Calibri" w:eastAsia="Times New Roman" w:hAnsi="Calibri" w:cs="Calibri"/>
          <w:color w:val="FF0000"/>
        </w:rPr>
        <w:t>                   </w:t>
      </w:r>
    </w:p>
    <w:tbl>
      <w:tblPr>
        <w:tblW w:w="15694" w:type="dxa"/>
        <w:tblInd w:w="-993" w:type="dxa"/>
        <w:tblLook w:val="04A0" w:firstRow="1" w:lastRow="0" w:firstColumn="1" w:lastColumn="0" w:noHBand="0" w:noVBand="1"/>
      </w:tblPr>
      <w:tblGrid>
        <w:gridCol w:w="1013"/>
        <w:gridCol w:w="2190"/>
        <w:gridCol w:w="1986"/>
        <w:gridCol w:w="1685"/>
        <w:gridCol w:w="906"/>
        <w:gridCol w:w="1353"/>
        <w:gridCol w:w="1217"/>
        <w:gridCol w:w="1281"/>
        <w:gridCol w:w="906"/>
        <w:gridCol w:w="1600"/>
        <w:gridCol w:w="1557"/>
      </w:tblGrid>
      <w:tr w:rsidR="00854FFC" w:rsidRPr="00854FFC" w14:paraId="0A566B65" w14:textId="77777777" w:rsidTr="00854FFC">
        <w:trPr>
          <w:trHeight w:val="4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BAD" w14:textId="2F9CB2A1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362DA98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268F5B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FA89C3E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Airline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27EDA08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Connection Number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F20C6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Pos.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92AC9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date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B5F93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E5C4D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7BDE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capacity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D2F24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occupied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22.01.2024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11.04.2024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28.04.2024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28.05.2024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30.06.2024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18.09.2024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07.12.2024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854FFC" w:rsidRPr="00854FFC" w14:paraId="273FA9A4" w14:textId="77777777" w:rsidTr="00854FFC">
        <w:trPr>
          <w:trHeight w:val="6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308D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73858B81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6545BE7C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A9872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B35A94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76D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D83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70E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1936.00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454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841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202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2965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22.01.2024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11.04.2024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30.06.2024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18.09.2024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07.12.2024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854FFC" w:rsidRPr="00854FFC" w14:paraId="273FA9A4" w14:textId="77777777" w:rsidTr="00854FFC">
        <w:trPr>
          <w:trHeight w:val="6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308D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73858B81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6545BE7C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A9872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B35A94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76D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D83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70E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6368.16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454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841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202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1543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</w:t>
            </w:r>
          </w:p>
        </w:tc>
      </w:tr>
      <w:tr w:rsidR="00854FFC" w:rsidRPr="00854FFC" w14:paraId="273FA9A4" w14:textId="77777777" w:rsidTr="00854FFC">
        <w:trPr>
          <w:trHeight w:val="6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308D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73858B81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6545BE7C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A9872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B35A94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76D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D83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70E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454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841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202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</w:t>
            </w:r>
          </w:p>
        </w:tc>
      </w:tr>
      <w:tr w:rsidR="00854FFC" w:rsidRPr="00854FFC" w14:paraId="736EEF57" w14:textId="77777777" w:rsidTr="00854FFC">
        <w:trPr>
          <w:trHeight w:val="21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C18F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/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61A4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B07C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7212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DB07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81D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A1F2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797D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935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E3F5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7811CF" w14:textId="77777777" w:rsidR="00854FFC" w:rsidRDefault="00854FFC"/>
    <w:sectPr w:rsidR="00854FFC" w:rsidSect="00EE329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7"/>
    <w:rsid w:val="00533F5E"/>
    <w:rsid w:val="00854FFC"/>
    <w:rsid w:val="0089217C"/>
    <w:rsid w:val="009B74D4"/>
    <w:rsid w:val="00D37387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637"/>
  <w15:chartTrackingRefBased/>
  <w15:docId w15:val="{A48D002D-C537-4EB6-9598-5C3D709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 - Contractor {PEP}</dc:creator>
  <cp:keywords/>
  <dc:description/>
  <cp:lastModifiedBy>Moldabayev, Birzhan - Contractor {PEP}</cp:lastModifiedBy>
  <cp:revision>2</cp:revision>
  <dcterms:created xsi:type="dcterms:W3CDTF">2024-05-01T18:07:00Z</dcterms:created>
  <dcterms:modified xsi:type="dcterms:W3CDTF">2024-05-01T18:07:00Z</dcterms:modified>
</cp:coreProperties>
</file>